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5C7502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2</w:t>
      </w:r>
      <w:r w:rsidR="005C750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3/31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5C7502" w:rsidP="006C13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31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следния дневен ред:</w:t>
      </w:r>
    </w:p>
    <w:p w:rsidR="005C7502" w:rsidRDefault="006C137D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5C7502" w:rsidRPr="005C7502" w:rsidRDefault="005C7502" w:rsidP="00D50A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7502">
        <w:rPr>
          <w:rFonts w:ascii="Verdana" w:eastAsia="Times New Roman" w:hAnsi="Verdana" w:cs="Times New Roman"/>
          <w:sz w:val="20"/>
          <w:szCs w:val="20"/>
          <w:lang w:eastAsia="bg-BG"/>
        </w:rPr>
        <w:t>1. Промяна в състава на СИК в община Пирдоп</w:t>
      </w:r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Pr="005C7502" w:rsidRDefault="006C137D" w:rsidP="00D50A33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2. Определяне членове на ОИК-</w:t>
      </w:r>
      <w:r w:rsidR="005C7502" w:rsidRPr="005C7502">
        <w:rPr>
          <w:rFonts w:ascii="Verdana" w:eastAsia="Times New Roman" w:hAnsi="Verdana" w:cs="Times New Roman"/>
          <w:sz w:val="20"/>
          <w:szCs w:val="20"/>
          <w:lang w:eastAsia="bg-BG"/>
        </w:rPr>
        <w:t>Пирдоп, които да предадат изборните списъци в ТЗ ГРАО - София област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50A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5C7502" w:rsidRPr="005C7502" w:rsidRDefault="005C7502" w:rsidP="00D50A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7502">
        <w:rPr>
          <w:rFonts w:ascii="Verdana" w:eastAsia="Times New Roman" w:hAnsi="Verdana" w:cs="Times New Roman"/>
          <w:sz w:val="20"/>
          <w:szCs w:val="20"/>
          <w:lang w:eastAsia="bg-BG"/>
        </w:rPr>
        <w:t>3. Други</w:t>
      </w:r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Default="005C7502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5C7502" w:rsidP="006C13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F34D4A" w:rsidRPr="00F363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</w:t>
      </w:r>
      <w:r w:rsidRPr="00F363B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F363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общо 11 членове</w:t>
      </w:r>
      <w:r w:rsidR="00F34D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ОИК. Отсъства Яна Мечева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Налице е необходимият кворум и комисията може да взема валидни решения.</w:t>
      </w:r>
    </w:p>
    <w:p w:rsidR="005C7502" w:rsidRPr="00AC5C46" w:rsidRDefault="005C7502" w:rsidP="006C13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Събев Михайлов.</w:t>
      </w:r>
    </w:p>
    <w:p w:rsidR="005C7502" w:rsidRDefault="005C7502" w:rsidP="005C75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50A33" w:rsidRDefault="00D50A33" w:rsidP="005C75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AC5C46" w:rsidRDefault="005C7502" w:rsidP="005C75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5C7502" w:rsidP="005C7502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C5C46">
        <w:rPr>
          <w:rFonts w:ascii="Verdana" w:hAnsi="Verdana"/>
          <w:sz w:val="20"/>
          <w:szCs w:val="20"/>
          <w:u w:val="single"/>
        </w:rPr>
        <w:t>По т.1 от дневния ред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5C7502" w:rsidRPr="002F5338" w:rsidRDefault="005C7502" w:rsidP="005C750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5C7502" w:rsidRDefault="005C7502" w:rsidP="006C13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>остъпило е предложение с вх. №135/31.10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.2023 г., подписано от </w:t>
      </w:r>
      <w:proofErr w:type="spellStart"/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>в.и.д</w:t>
      </w:r>
      <w:proofErr w:type="spellEnd"/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кмет на община Пирдоп, във връзка с постъпило предложение от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Иванка Банкова Камберова</w:t>
      </w:r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упълномощен представител на 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>КОАЛИЦИЯ „ПРОДЪЛЖАВАМЕ ПРОМЯНАТА – ДЕМОКРАТИЧНА БЪЛГАРИЯ“</w:t>
      </w:r>
      <w:r w:rsidR="0056616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 извършване на промени в състав на СИК на територията на о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>бщина Пирдоп в секция №235500009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5C7502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F34D4A" w:rsidP="006C13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34D4A" w:rsidRPr="002F5338" w:rsidRDefault="00F34D4A" w:rsidP="005C7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9B2903" w:rsidRPr="00E1233F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9B290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5C7502" w:rsidRDefault="005C7502" w:rsidP="005C7502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50A33" w:rsidRPr="002F5338" w:rsidRDefault="00D50A33" w:rsidP="005C7502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2F5338" w:rsidRDefault="005C7502" w:rsidP="005C750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2F5338">
        <w:rPr>
          <w:rFonts w:ascii="Verdana" w:hAnsi="Verdana"/>
          <w:b/>
          <w:sz w:val="20"/>
          <w:szCs w:val="20"/>
        </w:rPr>
        <w:t>РЕШЕНИЕ</w:t>
      </w:r>
      <w:r w:rsidRPr="002F5338">
        <w:rPr>
          <w:rFonts w:ascii="Verdana" w:hAnsi="Verdana"/>
          <w:b/>
          <w:sz w:val="20"/>
          <w:szCs w:val="20"/>
        </w:rPr>
        <w:br/>
        <w:t xml:space="preserve">№ </w:t>
      </w:r>
      <w:r w:rsidR="00F34D4A">
        <w:rPr>
          <w:rFonts w:ascii="Verdana" w:hAnsi="Verdana"/>
          <w:b/>
          <w:sz w:val="20"/>
          <w:szCs w:val="20"/>
        </w:rPr>
        <w:t>108-МИ</w:t>
      </w:r>
      <w:r w:rsidR="00F34D4A">
        <w:rPr>
          <w:rFonts w:ascii="Verdana" w:hAnsi="Verdana"/>
          <w:b/>
          <w:sz w:val="20"/>
          <w:szCs w:val="20"/>
        </w:rPr>
        <w:br/>
        <w:t>Пирдоп, 31.10</w:t>
      </w:r>
      <w:r w:rsidRPr="002F5338">
        <w:rPr>
          <w:rFonts w:ascii="Verdana" w:hAnsi="Verdana"/>
          <w:b/>
          <w:sz w:val="20"/>
          <w:szCs w:val="20"/>
        </w:rPr>
        <w:t>.2023 год.</w:t>
      </w:r>
    </w:p>
    <w:p w:rsidR="005C7502" w:rsidRPr="002F5338" w:rsidRDefault="005C7502" w:rsidP="005C750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C7502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C7502" w:rsidRPr="002F5338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C7502" w:rsidRPr="002F5338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На основание чл. 87, ал. 1, т. 5 и чл. 87, ал. 1, т. 6 от Изборния кодекс,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</w:t>
      </w:r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Пирдоп</w:t>
      </w:r>
    </w:p>
    <w:p w:rsidR="005C7502" w:rsidRPr="002F5338" w:rsidRDefault="005C7502" w:rsidP="005C75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2F5338" w:rsidRDefault="005C7502" w:rsidP="005C75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5C7502" w:rsidRPr="002F5338" w:rsidRDefault="005C7502" w:rsidP="005C75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C7502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>Паулина Йорданова Лазарова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</w:t>
      </w:r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3D">
        <w:rPr>
          <w:rFonts w:ascii="Verdana" w:eastAsia="Times New Roman" w:hAnsi="Verdana" w:cs="Times New Roman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>09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>Детелина Николова Алипиева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="006C13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3D">
        <w:rPr>
          <w:rFonts w:ascii="Verdana" w:eastAsia="Times New Roman" w:hAnsi="Verdana" w:cs="Times New Roman"/>
          <w:sz w:val="20"/>
          <w:szCs w:val="20"/>
          <w:lang w:val="en-US" w:eastAsia="bg-BG"/>
        </w:rPr>
        <w:t>**********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F34D4A">
        <w:rPr>
          <w:rFonts w:ascii="Verdana" w:eastAsia="Times New Roman" w:hAnsi="Verdana" w:cs="Times New Roman"/>
          <w:sz w:val="20"/>
          <w:szCs w:val="20"/>
          <w:lang w:eastAsia="bg-BG"/>
        </w:rPr>
        <w:t>09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2F5338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5C7502" w:rsidP="005C75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D50A33" w:rsidRPr="002F5338" w:rsidRDefault="00D50A33" w:rsidP="005C75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C7502" w:rsidRDefault="005C7502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ECB" w:rsidRDefault="00EA3ECB" w:rsidP="00EA3EC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C5C46">
        <w:rPr>
          <w:rFonts w:ascii="Verdana" w:hAnsi="Verdana"/>
          <w:sz w:val="20"/>
          <w:szCs w:val="20"/>
          <w:u w:val="single"/>
        </w:rPr>
        <w:t>По т.1</w:t>
      </w:r>
      <w:r>
        <w:rPr>
          <w:rFonts w:ascii="Verdana" w:hAnsi="Verdana"/>
          <w:sz w:val="20"/>
          <w:szCs w:val="20"/>
          <w:u w:val="single"/>
        </w:rPr>
        <w:t>.1</w:t>
      </w:r>
      <w:r w:rsidRPr="00AC5C46">
        <w:rPr>
          <w:rFonts w:ascii="Verdana" w:hAnsi="Verdana"/>
          <w:sz w:val="20"/>
          <w:szCs w:val="20"/>
          <w:u w:val="single"/>
        </w:rPr>
        <w:t xml:space="preserve"> от дневния ред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EA3ECB" w:rsidRPr="002F5338" w:rsidRDefault="00EA3ECB" w:rsidP="00EA3EC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Постъпило е предложение с вх. №13</w:t>
      </w:r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/31.10</w:t>
      </w:r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.2023 г.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от Иванка Банкова Камберова – упълномощен представител на КОАЛИЦИЯ „ПРОДЪЛЖАВАМЕ ПРОМЯНАТА – ДЕМОКРАТИЧНА БЪЛГАРИЯ“, за извършване на промени в състав на СИК на територията на община Пирдоп в секция №2355000</w:t>
      </w:r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Предложението беше подложено на гласуване: </w:t>
      </w:r>
    </w:p>
    <w:p w:rsidR="00EA3ECB" w:rsidRPr="002F5338" w:rsidRDefault="00EA3ECB" w:rsidP="00EA3E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EA3ECB" w:rsidRPr="00E1233F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EA3ECB" w:rsidRDefault="00EA3ECB" w:rsidP="00EA3ECB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A3ECB" w:rsidRDefault="00EA3ECB" w:rsidP="00EA3ECB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50A33" w:rsidRPr="002F5338" w:rsidRDefault="00D50A33" w:rsidP="00EA3ECB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2F5338" w:rsidRDefault="00EA3ECB" w:rsidP="00EA3EC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2F5338">
        <w:rPr>
          <w:rFonts w:ascii="Verdana" w:hAnsi="Verdana"/>
          <w:b/>
          <w:sz w:val="20"/>
          <w:szCs w:val="20"/>
        </w:rPr>
        <w:t>РЕШЕНИЕ</w:t>
      </w:r>
      <w:r w:rsidRPr="002F5338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-МИ</w:t>
      </w:r>
      <w:r>
        <w:rPr>
          <w:rFonts w:ascii="Verdana" w:hAnsi="Verdana"/>
          <w:b/>
          <w:sz w:val="20"/>
          <w:szCs w:val="20"/>
        </w:rPr>
        <w:br/>
        <w:t>Пирдоп, 31.10</w:t>
      </w:r>
      <w:r w:rsidRPr="002F5338">
        <w:rPr>
          <w:rFonts w:ascii="Verdana" w:hAnsi="Verdana"/>
          <w:b/>
          <w:sz w:val="20"/>
          <w:szCs w:val="20"/>
        </w:rPr>
        <w:t>.2023 год.</w:t>
      </w:r>
    </w:p>
    <w:p w:rsidR="00EA3ECB" w:rsidRPr="002F5338" w:rsidRDefault="00EA3ECB" w:rsidP="00EA3EC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A3ECB" w:rsidRPr="002F5338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A3ECB" w:rsidRPr="002F5338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Пирдоп</w:t>
      </w:r>
    </w:p>
    <w:p w:rsidR="00EA3ECB" w:rsidRPr="002F5338" w:rsidRDefault="00EA3ECB" w:rsidP="00EA3E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2F5338" w:rsidRDefault="00EA3ECB" w:rsidP="00EA3E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EA3ECB" w:rsidRPr="002F5338" w:rsidRDefault="00EA3ECB" w:rsidP="00EA3E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>Цветомира Добринова Кръстева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 </w:t>
      </w:r>
      <w:r w:rsidR="00714E3D">
        <w:rPr>
          <w:rFonts w:ascii="Verdana" w:eastAsia="Times New Roman" w:hAnsi="Verdana" w:cs="Times New Roman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proofErr w:type="spellStart"/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>Лушка</w:t>
      </w:r>
      <w:proofErr w:type="spellEnd"/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>Тотова</w:t>
      </w:r>
      <w:proofErr w:type="spellEnd"/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Ганчева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3D">
        <w:rPr>
          <w:rFonts w:ascii="Verdana" w:eastAsia="Times New Roman" w:hAnsi="Verdana" w:cs="Times New Roman"/>
          <w:sz w:val="20"/>
          <w:szCs w:val="20"/>
          <w:lang w:val="en-US" w:eastAsia="bg-BG"/>
        </w:rPr>
        <w:t>**********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D50A4C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A3ECB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2F5338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2F5338" w:rsidRDefault="00EA3ECB" w:rsidP="00EA3EC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EA3ECB" w:rsidRDefault="00EA3ECB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D4A" w:rsidRDefault="00F34D4A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D4A" w:rsidRDefault="00F34D4A" w:rsidP="00F34D4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По т.2</w:t>
      </w:r>
      <w:r w:rsidRPr="00AC5C46">
        <w:rPr>
          <w:rFonts w:ascii="Verdana" w:hAnsi="Verdana"/>
          <w:sz w:val="20"/>
          <w:szCs w:val="20"/>
          <w:u w:val="single"/>
        </w:rPr>
        <w:t xml:space="preserve"> от дневния ред</w:t>
      </w:r>
      <w:r>
        <w:rPr>
          <w:rFonts w:ascii="Verdana" w:hAnsi="Verdana"/>
          <w:sz w:val="20"/>
          <w:szCs w:val="20"/>
          <w:u w:val="single"/>
        </w:rPr>
        <w:t>:</w:t>
      </w:r>
      <w:r w:rsidR="00566167">
        <w:rPr>
          <w:rFonts w:ascii="Verdana" w:hAnsi="Verdana"/>
          <w:sz w:val="20"/>
          <w:szCs w:val="20"/>
          <w:u w:val="single"/>
        </w:rPr>
        <w:t xml:space="preserve"> </w:t>
      </w:r>
    </w:p>
    <w:p w:rsidR="00F34D4A" w:rsidRDefault="00F34D4A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D4A" w:rsidRDefault="00F34D4A" w:rsidP="00521DB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цел осъществяване дейностите </w:t>
      </w:r>
      <w:r w:rsidR="00521DBB">
        <w:rPr>
          <w:rFonts w:ascii="Verdana" w:eastAsia="Times New Roman" w:hAnsi="Verdana" w:cs="Times New Roman"/>
          <w:sz w:val="20"/>
          <w:szCs w:val="20"/>
          <w:lang w:eastAsia="bg-BG"/>
        </w:rPr>
        <w:t>по прилагане на Решение №</w:t>
      </w:r>
      <w:r w:rsidR="00521DBB" w:rsidRPr="00521DBB">
        <w:rPr>
          <w:rFonts w:ascii="Verdana" w:eastAsia="Times New Roman" w:hAnsi="Verdana" w:cs="Times New Roman"/>
          <w:sz w:val="20"/>
          <w:szCs w:val="20"/>
          <w:lang w:eastAsia="bg-BG"/>
        </w:rPr>
        <w:t>2653-МИ</w:t>
      </w:r>
      <w:r w:rsidR="00521DBB">
        <w:rPr>
          <w:rFonts w:ascii="Verdana" w:eastAsia="Times New Roman" w:hAnsi="Verdana" w:cs="Times New Roman"/>
          <w:sz w:val="20"/>
          <w:szCs w:val="20"/>
          <w:lang w:eastAsia="bg-BG"/>
        </w:rPr>
        <w:t>/12.10.2023 г. на ЦИК</w:t>
      </w:r>
      <w:r w:rsidRPr="00BE55A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ОИК определи свои представители, които да предадат в </w:t>
      </w:r>
      <w:r w:rsidR="00354DF9" w:rsidRPr="00BE55A6">
        <w:rPr>
          <w:rFonts w:ascii="Verdana" w:eastAsia="Times New Roman" w:hAnsi="Verdana" w:cs="Times New Roman"/>
          <w:sz w:val="20"/>
          <w:szCs w:val="20"/>
          <w:lang w:eastAsia="bg-BG"/>
        </w:rPr>
        <w:t>ТЗ „ГРАО“</w:t>
      </w:r>
      <w:r w:rsidRPr="00BE55A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50A33" w:rsidRPr="00BE55A6">
        <w:rPr>
          <w:rFonts w:ascii="Verdana" w:eastAsia="Times New Roman" w:hAnsi="Verdana" w:cs="Times New Roman"/>
          <w:sz w:val="20"/>
          <w:szCs w:val="20"/>
          <w:lang w:eastAsia="bg-BG"/>
        </w:rPr>
        <w:t>– Софийска обл</w:t>
      </w:r>
      <w:r w:rsidR="00D50A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аст </w:t>
      </w:r>
      <w:r w:rsidR="00354D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избирателните списъци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50A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провеждане на изборите за общински съветници и кметове, насрочени на 29.10.2023 г. в община Пирдоп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34D4A" w:rsidRDefault="00F34D4A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ОИК реши представителите да бъдат както следва:</w:t>
      </w:r>
    </w:p>
    <w:p w:rsidR="00F34D4A" w:rsidRPr="00714E3D" w:rsidRDefault="00F34D4A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Николай Събев Михайлов с ЕГН: </w:t>
      </w:r>
      <w:r w:rsidR="00714E3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**********</w:t>
      </w:r>
    </w:p>
    <w:p w:rsidR="00F34D4A" w:rsidRPr="00714E3D" w:rsidRDefault="00F34D4A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</w:t>
      </w:r>
      <w:r w:rsidRPr="00517B0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ЕГН: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714E3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**********</w:t>
      </w:r>
    </w:p>
    <w:p w:rsidR="00F34D4A" w:rsidRPr="00714E3D" w:rsidRDefault="00F34D4A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</w:t>
      </w:r>
      <w:r w:rsidR="00F363BD" w:rsidRPr="00F363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Мария Тодорова Пашова</w:t>
      </w:r>
      <w:r w:rsidRPr="00F363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ЕГН: </w:t>
      </w:r>
      <w:r w:rsidR="00714E3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**********</w:t>
      </w:r>
    </w:p>
    <w:p w:rsidR="009B2903" w:rsidRPr="00517B0A" w:rsidRDefault="009B2903" w:rsidP="00F34D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34D4A" w:rsidRDefault="00F34D4A" w:rsidP="005661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F34D4A" w:rsidRDefault="00F34D4A" w:rsidP="00F34D4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34D4A" w:rsidRPr="00E1233F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F34D4A" w:rsidRDefault="00F34D4A" w:rsidP="00F34D4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F34D4A" w:rsidRPr="000A0DA1" w:rsidRDefault="00566167" w:rsidP="00F34D4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34D4A" w:rsidRDefault="00F34D4A" w:rsidP="00F34D4A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34D4A" w:rsidRDefault="00F34D4A" w:rsidP="00F34D4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1</w:t>
      </w:r>
      <w:r w:rsidR="00EA3ECB">
        <w:rPr>
          <w:rFonts w:ascii="Verdana" w:hAnsi="Verdana"/>
          <w:b/>
          <w:sz w:val="20"/>
          <w:szCs w:val="20"/>
        </w:rPr>
        <w:t>10</w:t>
      </w:r>
      <w:r w:rsidR="000502E7">
        <w:rPr>
          <w:rFonts w:ascii="Verdana" w:hAnsi="Verdana"/>
          <w:b/>
          <w:sz w:val="20"/>
          <w:szCs w:val="20"/>
        </w:rPr>
        <w:t>-МИ</w:t>
      </w:r>
      <w:r w:rsidR="000502E7">
        <w:rPr>
          <w:rFonts w:ascii="Verdana" w:hAnsi="Verdana"/>
          <w:b/>
          <w:sz w:val="20"/>
          <w:szCs w:val="20"/>
        </w:rPr>
        <w:br/>
        <w:t>Пирдоп, 31</w:t>
      </w:r>
      <w:r w:rsidRPr="00D87AD6">
        <w:rPr>
          <w:rFonts w:ascii="Verdana" w:hAnsi="Verdana"/>
          <w:b/>
          <w:sz w:val="20"/>
          <w:szCs w:val="20"/>
        </w:rPr>
        <w:t>.10.2023 год.</w:t>
      </w:r>
    </w:p>
    <w:p w:rsidR="009B2903" w:rsidRDefault="00F34D4A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0DA1">
        <w:rPr>
          <w:rFonts w:ascii="Verdana" w:hAnsi="Verdana"/>
          <w:sz w:val="20"/>
          <w:szCs w:val="20"/>
        </w:rPr>
        <w:t xml:space="preserve">Относно: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Избор на членове на ОИК, които да предадат </w:t>
      </w:r>
      <w:r w:rsidR="009B290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ТЗ „ГРАО“ </w:t>
      </w:r>
      <w:r w:rsidR="005661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София област </w:t>
      </w:r>
      <w:r w:rsidR="009B29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избирателните списъци </w:t>
      </w:r>
      <w:r w:rsidR="009B2903" w:rsidRPr="0056616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провеждане на изборите за общински съветници и кметове, насрочени на 29.10.2023 г. в община Пирдоп</w:t>
      </w:r>
      <w:r w:rsidR="009B29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34D4A" w:rsidRDefault="00521DBB" w:rsidP="00BE55A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 цел осъществяване дейностите по прилагане на Решение №</w:t>
      </w:r>
      <w:r w:rsidRPr="00521DBB">
        <w:rPr>
          <w:rFonts w:ascii="Verdana" w:eastAsia="Times New Roman" w:hAnsi="Verdana" w:cs="Times New Roman"/>
          <w:sz w:val="20"/>
          <w:szCs w:val="20"/>
          <w:lang w:eastAsia="bg-BG"/>
        </w:rPr>
        <w:t>2653-МИ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/12.10.2023 г. на ЦИК</w:t>
      </w:r>
      <w:r w:rsidR="00F34D4A" w:rsidRPr="0086139F">
        <w:rPr>
          <w:rFonts w:ascii="Verdana" w:eastAsia="Times New Roman" w:hAnsi="Verdana" w:cs="Times New Roman"/>
          <w:sz w:val="20"/>
          <w:szCs w:val="20"/>
          <w:lang w:eastAsia="bg-BG"/>
        </w:rPr>
        <w:t>, ОИК-Пирдоп</w:t>
      </w:r>
      <w:r w:rsidR="009B290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34D4A" w:rsidRPr="000A0DA1" w:rsidRDefault="00F34D4A" w:rsidP="00F34D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F34D4A" w:rsidRDefault="00F34D4A" w:rsidP="00F34D4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34D4A" w:rsidRDefault="00F34D4A" w:rsidP="00BE55A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 свои представители, които да предадат </w:t>
      </w:r>
      <w:r w:rsidR="009B290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ТЗ „ГРАО“ </w:t>
      </w:r>
      <w:r w:rsidR="005661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София област </w:t>
      </w:r>
      <w:r w:rsidR="009B29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избирателните списъци </w:t>
      </w:r>
      <w:r w:rsidR="009B2903" w:rsidRPr="0056616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провеждане на изборите за общински съветници и кметове, насрочени на 29.10.2023 г. в община Пирдоп</w:t>
      </w:r>
      <w:r w:rsidR="009B29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както следва:</w:t>
      </w:r>
    </w:p>
    <w:p w:rsidR="00F34D4A" w:rsidRPr="00714E3D" w:rsidRDefault="00F34D4A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Николай Събев Михайлов с ЕГН: </w:t>
      </w:r>
      <w:r w:rsidR="00714E3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**********</w:t>
      </w:r>
    </w:p>
    <w:p w:rsidR="00F34D4A" w:rsidRPr="00714E3D" w:rsidRDefault="00F34D4A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</w:t>
      </w:r>
      <w:r w:rsidRPr="00517B0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ЕГН: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714E3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**********</w:t>
      </w:r>
    </w:p>
    <w:p w:rsidR="009B2903" w:rsidRPr="00714E3D" w:rsidRDefault="009B2903" w:rsidP="005661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</w:t>
      </w:r>
      <w:r w:rsidR="00F363BD" w:rsidRPr="00F363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 Тодорова Пашова </w:t>
      </w:r>
      <w:r w:rsidR="00F363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ЕГН: </w:t>
      </w:r>
      <w:r w:rsidR="00714E3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**********</w:t>
      </w:r>
    </w:p>
    <w:p w:rsidR="00F34D4A" w:rsidRPr="00ED76AC" w:rsidRDefault="00F34D4A" w:rsidP="0056616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lastRenderedPageBreak/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F34D4A" w:rsidRDefault="00F34D4A" w:rsidP="00F34D4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4D4A" w:rsidRDefault="00F34D4A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63BD" w:rsidRDefault="00F363BD" w:rsidP="0086139F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По т.</w:t>
      </w:r>
      <w:r w:rsidR="000816B7">
        <w:rPr>
          <w:rFonts w:ascii="Verdana" w:hAnsi="Verdana"/>
          <w:sz w:val="20"/>
          <w:szCs w:val="20"/>
          <w:u w:val="single"/>
        </w:rPr>
        <w:t>3</w:t>
      </w:r>
      <w:r w:rsidRPr="00AC5C46">
        <w:rPr>
          <w:rFonts w:ascii="Verdana" w:hAnsi="Verdana"/>
          <w:sz w:val="20"/>
          <w:szCs w:val="20"/>
          <w:u w:val="single"/>
        </w:rPr>
        <w:t xml:space="preserve"> от дневния ред</w:t>
      </w:r>
      <w:r>
        <w:rPr>
          <w:rFonts w:ascii="Verdana" w:hAnsi="Verdana"/>
          <w:sz w:val="20"/>
          <w:szCs w:val="20"/>
          <w:u w:val="single"/>
        </w:rPr>
        <w:t xml:space="preserve">: </w:t>
      </w:r>
    </w:p>
    <w:p w:rsidR="000502E7" w:rsidRDefault="000502E7" w:rsidP="0086139F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0502E7" w:rsidRDefault="00484BC0" w:rsidP="0086139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84BC0">
        <w:rPr>
          <w:rFonts w:ascii="Verdana" w:hAnsi="Verdana"/>
          <w:sz w:val="20"/>
          <w:szCs w:val="20"/>
        </w:rPr>
        <w:t xml:space="preserve">С оглед необходимостта от определяне членове на ОИК-Пирдоп които да приемат </w:t>
      </w:r>
      <w:r>
        <w:rPr>
          <w:rFonts w:ascii="Verdana" w:hAnsi="Verdana"/>
          <w:sz w:val="20"/>
          <w:szCs w:val="20"/>
        </w:rPr>
        <w:t xml:space="preserve">бюлетините и </w:t>
      </w:r>
      <w:r w:rsidRPr="00484BC0">
        <w:rPr>
          <w:rFonts w:ascii="Verdana" w:hAnsi="Verdana"/>
          <w:sz w:val="20"/>
          <w:szCs w:val="20"/>
        </w:rPr>
        <w:t>изборните книжа за втори тур от изборите за кмет на Община Пирдоп</w:t>
      </w:r>
      <w:r>
        <w:rPr>
          <w:rFonts w:ascii="Verdana" w:hAnsi="Verdana"/>
          <w:sz w:val="20"/>
          <w:szCs w:val="20"/>
        </w:rPr>
        <w:t>, председателя</w:t>
      </w:r>
      <w:r w:rsidR="00267E87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 xml:space="preserve"> предложи да бъдат упълномощени следните лица: </w:t>
      </w:r>
    </w:p>
    <w:p w:rsidR="00484BC0" w:rsidRDefault="00484BC0" w:rsidP="0086139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4BC0" w:rsidRPr="000502E7" w:rsidRDefault="00484BC0" w:rsidP="0086139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proofErr w:type="spellStart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</w:t>
      </w:r>
      <w:proofErr w:type="spellEnd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Христова</w:t>
      </w:r>
      <w:proofErr w:type="spellEnd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>Червенкова</w:t>
      </w:r>
      <w:proofErr w:type="spellEnd"/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ОИК-Пирдоп</w:t>
      </w:r>
    </w:p>
    <w:p w:rsidR="00484BC0" w:rsidRPr="000502E7" w:rsidRDefault="00484BC0" w:rsidP="0086139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</w:t>
      </w:r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на ОИК-Пирдоп</w:t>
      </w:r>
    </w:p>
    <w:p w:rsidR="00484BC0" w:rsidRPr="000502E7" w:rsidRDefault="00484BC0" w:rsidP="0086139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резерва – </w:t>
      </w:r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Петя Евгениева Цветкова – член 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ОИК – Пирдоп.</w:t>
      </w:r>
    </w:p>
    <w:p w:rsidR="00484BC0" w:rsidRPr="00484BC0" w:rsidRDefault="00484BC0" w:rsidP="008613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139F" w:rsidRDefault="0086139F" w:rsidP="0086139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86139F" w:rsidRDefault="0086139F" w:rsidP="008613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86139F" w:rsidRPr="00E1233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86139F" w:rsidRDefault="0086139F" w:rsidP="0086139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502E7" w:rsidRPr="00484BC0" w:rsidRDefault="000502E7" w:rsidP="00F363B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02E7" w:rsidRDefault="000502E7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0502E7" w:rsidRDefault="000502E7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0502E7" w:rsidRDefault="000502E7" w:rsidP="000502E7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11</w:t>
      </w:r>
      <w:r>
        <w:rPr>
          <w:rFonts w:ascii="Verdana" w:hAnsi="Verdana"/>
          <w:b/>
          <w:sz w:val="20"/>
          <w:szCs w:val="20"/>
        </w:rPr>
        <w:t>1</w:t>
      </w:r>
      <w:r w:rsidRPr="00D87AD6">
        <w:rPr>
          <w:rFonts w:ascii="Verdana" w:hAnsi="Verdana"/>
          <w:b/>
          <w:sz w:val="20"/>
          <w:szCs w:val="20"/>
        </w:rPr>
        <w:t>-МИ</w:t>
      </w:r>
      <w:r w:rsidRPr="00D87AD6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31</w:t>
      </w:r>
      <w:r w:rsidRPr="00D87AD6">
        <w:rPr>
          <w:rFonts w:ascii="Verdana" w:hAnsi="Verdana"/>
          <w:b/>
          <w:sz w:val="20"/>
          <w:szCs w:val="20"/>
        </w:rPr>
        <w:t>.10.2023 год.</w:t>
      </w:r>
    </w:p>
    <w:p w:rsidR="000502E7" w:rsidRDefault="000502E7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и упълномощаване на членове на ОИК Пирдоп за получаване и транспортиране на отпечатаните бюлетини и на ролките със специализирана хартия за машинно гласуване. 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87, ал.1, т. 9 и 20, чл.215 от ИК, Решение № 1979-МИ/18.08.2023 г. на ЦИК, ОИК-Пирдоп определя следните лица за предаването, приемането, транспортирането, доставката и съхранението на отпечатаните хартиени бюлетини, както и ролките със специализирана хартия за машинно гласуване в</w:t>
      </w:r>
      <w:r w:rsidR="00267E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ъв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484BC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втори тур в 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изборите за </w:t>
      </w:r>
      <w:r w:rsidR="00484BC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Община Пирдоп, насрочени за 5 ноември 2023 г.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Във връзка с изпълнение на Решение №1979-МИ/18.08.</w:t>
      </w:r>
      <w:r w:rsidRPr="0086139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2023 г. на ЦИК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ОИК-Пирдоп</w:t>
      </w:r>
    </w:p>
    <w:p w:rsidR="000502E7" w:rsidRPr="000502E7" w:rsidRDefault="000502E7" w:rsidP="000502E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0502E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РЕШИ: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и упълномощава: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proofErr w:type="spellStart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</w:t>
      </w:r>
      <w:proofErr w:type="spellEnd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Христова</w:t>
      </w:r>
      <w:proofErr w:type="spellEnd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502E7">
        <w:rPr>
          <w:rFonts w:ascii="Verdana" w:eastAsia="Times New Roman" w:hAnsi="Verdana" w:cs="Times New Roman"/>
          <w:sz w:val="20"/>
          <w:szCs w:val="20"/>
          <w:lang w:val="en-US" w:eastAsia="bg-BG"/>
        </w:rPr>
        <w:t>Червенкова</w:t>
      </w:r>
      <w:proofErr w:type="spellEnd"/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ОИК-Пирдоп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</w:t>
      </w:r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</w:t>
      </w:r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ОИК-Пирдоп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резерва – </w:t>
      </w:r>
      <w:r w:rsidRPr="000502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Петя Евгениева Цветкова – член 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ОИК – Пирдоп.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Да приемат и получат подпечатаните бюлетини и ролките със специализирана хартия за машинно гласуване за</w:t>
      </w:r>
      <w:r w:rsidR="00484BC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втория тур на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изборите за </w:t>
      </w:r>
      <w:r w:rsidR="00484BC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</w:t>
      </w: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Община Пирдоп, насрочени на 5 ноември 2023 г. от печатницата на БНБ, град София.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подписват приемателните и констативни протоколи при получаването и при предоставянето им за съхранение в определените за целта помещения в гр. София под охрана на органите на МВР.</w:t>
      </w:r>
    </w:p>
    <w:p w:rsidR="000502E7" w:rsidRPr="000502E7" w:rsidRDefault="000502E7" w:rsidP="00484BC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502E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0502E7" w:rsidRDefault="000502E7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67E87" w:rsidRDefault="00267E87" w:rsidP="00267E87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По т.3</w:t>
      </w:r>
      <w:r>
        <w:rPr>
          <w:rFonts w:ascii="Verdana" w:hAnsi="Verdana"/>
          <w:sz w:val="20"/>
          <w:szCs w:val="20"/>
          <w:u w:val="single"/>
        </w:rPr>
        <w:t>.1</w:t>
      </w:r>
      <w:r w:rsidRPr="00AC5C46">
        <w:rPr>
          <w:rFonts w:ascii="Verdana" w:hAnsi="Verdana"/>
          <w:sz w:val="20"/>
          <w:szCs w:val="20"/>
          <w:u w:val="single"/>
        </w:rPr>
        <w:t xml:space="preserve"> от дневния ред</w:t>
      </w:r>
      <w:r>
        <w:rPr>
          <w:rFonts w:ascii="Verdana" w:hAnsi="Verdana"/>
          <w:sz w:val="20"/>
          <w:szCs w:val="20"/>
          <w:u w:val="single"/>
        </w:rPr>
        <w:t xml:space="preserve">: </w:t>
      </w:r>
    </w:p>
    <w:p w:rsidR="00F363BD" w:rsidRDefault="00F363BD" w:rsidP="00F363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63BD" w:rsidRPr="00517B0A" w:rsidRDefault="000816B7" w:rsidP="00BE55A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Председателят на ОИК предложи да се вземе решение за публикуване на образеца на бюлетината за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II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-ри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тур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 изборите за кмет на община Пирдоп</w:t>
      </w:r>
      <w:r w:rsidR="00267E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насрочени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67E87"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</w:t>
      </w:r>
      <w:r w:rsidR="00267E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05 ноември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2023 г.</w:t>
      </w:r>
      <w:r w:rsidR="00267E87">
        <w:rPr>
          <w:rFonts w:ascii="Verdana" w:eastAsia="Times New Roman" w:hAnsi="Verdana" w:cs="Times New Roman"/>
          <w:sz w:val="20"/>
          <w:szCs w:val="20"/>
          <w:lang w:eastAsia="bg-BG"/>
        </w:rPr>
        <w:t>, след решение на ЦИК.</w:t>
      </w:r>
    </w:p>
    <w:p w:rsidR="00F363BD" w:rsidRDefault="00F363BD" w:rsidP="00F363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F363BD" w:rsidRDefault="00F363BD" w:rsidP="00F363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363BD" w:rsidRPr="00E1233F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F363BD" w:rsidRDefault="00F363BD" w:rsidP="00F363BD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F363BD" w:rsidRDefault="00F363BD" w:rsidP="00BE55A6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363BD" w:rsidRDefault="00F363BD" w:rsidP="00F363B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11</w:t>
      </w:r>
      <w:r w:rsidR="000502E7">
        <w:rPr>
          <w:rFonts w:ascii="Verdana" w:hAnsi="Verdana"/>
          <w:b/>
          <w:sz w:val="20"/>
          <w:szCs w:val="20"/>
        </w:rPr>
        <w:t>2-МИ</w:t>
      </w:r>
      <w:r w:rsidR="000502E7">
        <w:rPr>
          <w:rFonts w:ascii="Verdana" w:hAnsi="Verdana"/>
          <w:b/>
          <w:sz w:val="20"/>
          <w:szCs w:val="20"/>
        </w:rPr>
        <w:br/>
        <w:t>Пирдоп, 31</w:t>
      </w:r>
      <w:r w:rsidRPr="00D87AD6">
        <w:rPr>
          <w:rFonts w:ascii="Verdana" w:hAnsi="Verdana"/>
          <w:b/>
          <w:sz w:val="20"/>
          <w:szCs w:val="20"/>
        </w:rPr>
        <w:t>.10.2023 год.</w:t>
      </w:r>
    </w:p>
    <w:p w:rsidR="00BE55A6" w:rsidRPr="00714E3D" w:rsidRDefault="00F363BD" w:rsidP="00BE55A6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714E3D">
        <w:rPr>
          <w:rFonts w:ascii="Verdana" w:hAnsi="Verdana"/>
          <w:sz w:val="20"/>
          <w:szCs w:val="20"/>
        </w:rPr>
        <w:t xml:space="preserve">Относно: </w:t>
      </w:r>
      <w:r w:rsidR="00BE55A6" w:rsidRPr="00714E3D">
        <w:rPr>
          <w:rFonts w:ascii="Verdana" w:hAnsi="Verdana" w:cs="Helvetica"/>
          <w:color w:val="333333"/>
          <w:sz w:val="20"/>
          <w:szCs w:val="20"/>
        </w:rPr>
        <w:t xml:space="preserve">Публикуване на одобрения предпечатен образец за II-ри тур в изборите за кмет на община Пирдоп, насрочени за 05 ноември 2023 г., след решение на ЦИК. </w:t>
      </w:r>
    </w:p>
    <w:p w:rsidR="00F363BD" w:rsidRPr="00714E3D" w:rsidRDefault="00BE55A6" w:rsidP="00BE55A6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BE55A6">
        <w:rPr>
          <w:rFonts w:ascii="Verdana" w:hAnsi="Verdana" w:cs="Helvetica"/>
          <w:color w:val="333333"/>
          <w:sz w:val="20"/>
          <w:szCs w:val="20"/>
        </w:rPr>
        <w:t>Във връзка с протоколно решение на ЦИК и на основание т.7 от Решение № 1979-МИ от 18.08.2023г. на ЦИК, ОИК-Пирдоп</w:t>
      </w:r>
      <w:r w:rsidRPr="00714E3D">
        <w:rPr>
          <w:rFonts w:ascii="Verdana" w:hAnsi="Verdana" w:cs="Helvetica"/>
          <w:b/>
          <w:bCs/>
          <w:color w:val="333333"/>
          <w:sz w:val="20"/>
          <w:szCs w:val="20"/>
        </w:rPr>
        <w:t> </w:t>
      </w:r>
    </w:p>
    <w:p w:rsidR="00F363BD" w:rsidRPr="00714E3D" w:rsidRDefault="00F363BD" w:rsidP="00F363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bookmarkStart w:id="0" w:name="_GoBack"/>
      <w:bookmarkEnd w:id="0"/>
      <w:r w:rsidRPr="00714E3D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F363BD" w:rsidRPr="00714E3D" w:rsidRDefault="00F363BD" w:rsidP="00F363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363BD" w:rsidRPr="00714E3D" w:rsidRDefault="00BE55A6" w:rsidP="00BE55A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14E3D">
        <w:rPr>
          <w:rFonts w:ascii="Verdana" w:hAnsi="Verdana" w:cs="Helvetica"/>
          <w:color w:val="333333"/>
          <w:sz w:val="20"/>
          <w:szCs w:val="20"/>
        </w:rPr>
        <w:t>Публикува</w:t>
      </w:r>
      <w:r w:rsidRPr="00714E3D">
        <w:rPr>
          <w:rFonts w:ascii="Verdana" w:hAnsi="Verdana" w:cs="Helvetica"/>
          <w:color w:val="333333"/>
          <w:sz w:val="20"/>
          <w:szCs w:val="20"/>
        </w:rPr>
        <w:t xml:space="preserve"> одобрения предпечатен образец за II-ри тур в изборите за кмет на община Пирдоп, насрочени за 05 ноември 2023 г., след решение на ЦИК.</w:t>
      </w:r>
    </w:p>
    <w:p w:rsidR="00F363BD" w:rsidRDefault="00F363BD" w:rsidP="00F363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363BD" w:rsidRPr="00ED76AC" w:rsidRDefault="00F363BD" w:rsidP="00F363B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5C7502" w:rsidRDefault="005C7502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34D4A" w:rsidRDefault="00F34D4A" w:rsidP="005661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F278E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BE55A6">
        <w:rPr>
          <w:rFonts w:ascii="Verdana" w:eastAsia="Times New Roman" w:hAnsi="Verdana"/>
          <w:color w:val="333333"/>
          <w:sz w:val="20"/>
          <w:szCs w:val="20"/>
          <w:lang w:eastAsia="bg-BG"/>
        </w:rPr>
        <w:t>в 1</w:t>
      </w:r>
      <w:r w:rsidR="003A3BA4" w:rsidRPr="00BE55A6">
        <w:rPr>
          <w:rFonts w:ascii="Verdana" w:eastAsia="Times New Roman" w:hAnsi="Verdana"/>
          <w:color w:val="333333"/>
          <w:sz w:val="20"/>
          <w:szCs w:val="20"/>
          <w:lang w:eastAsia="bg-BG"/>
        </w:rPr>
        <w:t>8</w:t>
      </w:r>
      <w:r w:rsidRPr="00BE55A6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3A3BA4" w:rsidRPr="00BE55A6">
        <w:rPr>
          <w:rFonts w:ascii="Verdana" w:eastAsia="Times New Roman" w:hAnsi="Verdana"/>
          <w:color w:val="333333"/>
          <w:sz w:val="20"/>
          <w:szCs w:val="20"/>
          <w:lang w:eastAsia="bg-BG"/>
        </w:rPr>
        <w:t>30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636AB9" w:rsidRPr="00267898" w:rsidRDefault="00636AB9" w:rsidP="00636AB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4E3D" w:rsidRDefault="00714E3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1C7639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Михайлов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267898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BD" w:rsidRDefault="00C605BD" w:rsidP="00E922A1">
      <w:r>
        <w:separator/>
      </w:r>
    </w:p>
  </w:endnote>
  <w:endnote w:type="continuationSeparator" w:id="0">
    <w:p w:rsidR="00C605BD" w:rsidRDefault="00C605BD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75">
          <w:rPr>
            <w:noProof/>
          </w:rPr>
          <w:t>5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BD" w:rsidRDefault="00C605BD" w:rsidP="00E922A1">
      <w:r>
        <w:separator/>
      </w:r>
    </w:p>
  </w:footnote>
  <w:footnote w:type="continuationSeparator" w:id="0">
    <w:p w:rsidR="00C605BD" w:rsidRDefault="00C605BD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762EA"/>
    <w:multiLevelType w:val="multilevel"/>
    <w:tmpl w:val="1266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30"/>
  </w:num>
  <w:num w:numId="5">
    <w:abstractNumId w:val="14"/>
  </w:num>
  <w:num w:numId="6">
    <w:abstractNumId w:val="27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29"/>
  </w:num>
  <w:num w:numId="15">
    <w:abstractNumId w:val="20"/>
  </w:num>
  <w:num w:numId="16">
    <w:abstractNumId w:val="26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7"/>
  </w:num>
  <w:num w:numId="22">
    <w:abstractNumId w:val="32"/>
  </w:num>
  <w:num w:numId="23">
    <w:abstractNumId w:val="17"/>
  </w:num>
  <w:num w:numId="24">
    <w:abstractNumId w:val="23"/>
  </w:num>
  <w:num w:numId="25">
    <w:abstractNumId w:val="3"/>
  </w:num>
  <w:num w:numId="26">
    <w:abstractNumId w:val="21"/>
  </w:num>
  <w:num w:numId="27">
    <w:abstractNumId w:val="1"/>
  </w:num>
  <w:num w:numId="28">
    <w:abstractNumId w:val="22"/>
  </w:num>
  <w:num w:numId="29">
    <w:abstractNumId w:val="18"/>
  </w:num>
  <w:num w:numId="30">
    <w:abstractNumId w:val="19"/>
  </w:num>
  <w:num w:numId="31">
    <w:abstractNumId w:val="3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52F"/>
    <w:rsid w:val="000113E1"/>
    <w:rsid w:val="000140C9"/>
    <w:rsid w:val="000207C5"/>
    <w:rsid w:val="00027775"/>
    <w:rsid w:val="00032364"/>
    <w:rsid w:val="00033F31"/>
    <w:rsid w:val="00036986"/>
    <w:rsid w:val="0004181C"/>
    <w:rsid w:val="00041A67"/>
    <w:rsid w:val="00043D2F"/>
    <w:rsid w:val="000502E7"/>
    <w:rsid w:val="00053204"/>
    <w:rsid w:val="00054305"/>
    <w:rsid w:val="0006091B"/>
    <w:rsid w:val="000816B7"/>
    <w:rsid w:val="00087DA0"/>
    <w:rsid w:val="000969DF"/>
    <w:rsid w:val="00097646"/>
    <w:rsid w:val="000A0964"/>
    <w:rsid w:val="000A0DA1"/>
    <w:rsid w:val="000C0A09"/>
    <w:rsid w:val="000C1548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663E5"/>
    <w:rsid w:val="001666DA"/>
    <w:rsid w:val="00170088"/>
    <w:rsid w:val="001774D7"/>
    <w:rsid w:val="00181855"/>
    <w:rsid w:val="00181D60"/>
    <w:rsid w:val="001836AB"/>
    <w:rsid w:val="0018381E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520FD"/>
    <w:rsid w:val="00256E2F"/>
    <w:rsid w:val="002627AC"/>
    <w:rsid w:val="00266475"/>
    <w:rsid w:val="00267529"/>
    <w:rsid w:val="00267898"/>
    <w:rsid w:val="00267E87"/>
    <w:rsid w:val="00281842"/>
    <w:rsid w:val="0028412A"/>
    <w:rsid w:val="00285BE5"/>
    <w:rsid w:val="00294F90"/>
    <w:rsid w:val="002A21C3"/>
    <w:rsid w:val="002B07D1"/>
    <w:rsid w:val="002B1047"/>
    <w:rsid w:val="002B5CF0"/>
    <w:rsid w:val="002C55A1"/>
    <w:rsid w:val="002D3AFE"/>
    <w:rsid w:val="002E5FB1"/>
    <w:rsid w:val="002E6CE8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54DF9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3BA4"/>
    <w:rsid w:val="003A7953"/>
    <w:rsid w:val="003C1339"/>
    <w:rsid w:val="003C3041"/>
    <w:rsid w:val="003D1C28"/>
    <w:rsid w:val="003D7A89"/>
    <w:rsid w:val="003E3FF3"/>
    <w:rsid w:val="003F0F23"/>
    <w:rsid w:val="00401850"/>
    <w:rsid w:val="00401D7D"/>
    <w:rsid w:val="00407B0A"/>
    <w:rsid w:val="00417B64"/>
    <w:rsid w:val="0042464E"/>
    <w:rsid w:val="00427386"/>
    <w:rsid w:val="00431F37"/>
    <w:rsid w:val="00432E9F"/>
    <w:rsid w:val="004342E2"/>
    <w:rsid w:val="0043456E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84BC0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4F6CD6"/>
    <w:rsid w:val="005045FD"/>
    <w:rsid w:val="00507C78"/>
    <w:rsid w:val="005125C8"/>
    <w:rsid w:val="00517B0A"/>
    <w:rsid w:val="00521DBB"/>
    <w:rsid w:val="00524240"/>
    <w:rsid w:val="005279A1"/>
    <w:rsid w:val="005305AD"/>
    <w:rsid w:val="00536C3D"/>
    <w:rsid w:val="005374CA"/>
    <w:rsid w:val="00554117"/>
    <w:rsid w:val="00554BD4"/>
    <w:rsid w:val="00556FB8"/>
    <w:rsid w:val="005612B9"/>
    <w:rsid w:val="00566167"/>
    <w:rsid w:val="00573523"/>
    <w:rsid w:val="00580BF1"/>
    <w:rsid w:val="005854B9"/>
    <w:rsid w:val="0059420C"/>
    <w:rsid w:val="005951AC"/>
    <w:rsid w:val="005951EB"/>
    <w:rsid w:val="005955E8"/>
    <w:rsid w:val="005A456E"/>
    <w:rsid w:val="005A4A40"/>
    <w:rsid w:val="005B2B48"/>
    <w:rsid w:val="005B6EAC"/>
    <w:rsid w:val="005C7502"/>
    <w:rsid w:val="005D1BB3"/>
    <w:rsid w:val="005D4DCA"/>
    <w:rsid w:val="005D764F"/>
    <w:rsid w:val="005D7838"/>
    <w:rsid w:val="005E6400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483C"/>
    <w:rsid w:val="00626C14"/>
    <w:rsid w:val="00633CBD"/>
    <w:rsid w:val="00636AB9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22BD"/>
    <w:rsid w:val="0068432B"/>
    <w:rsid w:val="0068490B"/>
    <w:rsid w:val="00687F38"/>
    <w:rsid w:val="006A41F4"/>
    <w:rsid w:val="006B3E69"/>
    <w:rsid w:val="006B42FF"/>
    <w:rsid w:val="006B4D68"/>
    <w:rsid w:val="006C137D"/>
    <w:rsid w:val="006C63ED"/>
    <w:rsid w:val="006D2472"/>
    <w:rsid w:val="006D6D43"/>
    <w:rsid w:val="006E51F6"/>
    <w:rsid w:val="00711C7C"/>
    <w:rsid w:val="00712EF4"/>
    <w:rsid w:val="00713389"/>
    <w:rsid w:val="007148BF"/>
    <w:rsid w:val="00714E3D"/>
    <w:rsid w:val="0071531E"/>
    <w:rsid w:val="00717C75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B4E28"/>
    <w:rsid w:val="007C50F2"/>
    <w:rsid w:val="007C5440"/>
    <w:rsid w:val="007C62D4"/>
    <w:rsid w:val="007C73DB"/>
    <w:rsid w:val="007D600C"/>
    <w:rsid w:val="007D7844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139F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8F7616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2BCF"/>
    <w:rsid w:val="00936674"/>
    <w:rsid w:val="0093696E"/>
    <w:rsid w:val="00940F2F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B2903"/>
    <w:rsid w:val="009C190D"/>
    <w:rsid w:val="009C5710"/>
    <w:rsid w:val="009D051D"/>
    <w:rsid w:val="009E657D"/>
    <w:rsid w:val="009E7F6E"/>
    <w:rsid w:val="009F5353"/>
    <w:rsid w:val="00A006D5"/>
    <w:rsid w:val="00A0607D"/>
    <w:rsid w:val="00A315BF"/>
    <w:rsid w:val="00A31A7C"/>
    <w:rsid w:val="00A34A82"/>
    <w:rsid w:val="00A51832"/>
    <w:rsid w:val="00A71439"/>
    <w:rsid w:val="00A761F9"/>
    <w:rsid w:val="00A77154"/>
    <w:rsid w:val="00A774ED"/>
    <w:rsid w:val="00A91B3A"/>
    <w:rsid w:val="00A96229"/>
    <w:rsid w:val="00AC5C46"/>
    <w:rsid w:val="00AD0411"/>
    <w:rsid w:val="00AD3E8A"/>
    <w:rsid w:val="00AD6EAE"/>
    <w:rsid w:val="00AE4AEA"/>
    <w:rsid w:val="00AE6660"/>
    <w:rsid w:val="00AE6D54"/>
    <w:rsid w:val="00AF3B6F"/>
    <w:rsid w:val="00AF5EFD"/>
    <w:rsid w:val="00AF7936"/>
    <w:rsid w:val="00B04028"/>
    <w:rsid w:val="00B04C65"/>
    <w:rsid w:val="00B11657"/>
    <w:rsid w:val="00B1421A"/>
    <w:rsid w:val="00B21531"/>
    <w:rsid w:val="00B22375"/>
    <w:rsid w:val="00B533AA"/>
    <w:rsid w:val="00B80462"/>
    <w:rsid w:val="00B86E05"/>
    <w:rsid w:val="00B96BB3"/>
    <w:rsid w:val="00BA1D09"/>
    <w:rsid w:val="00BB144F"/>
    <w:rsid w:val="00BB1F33"/>
    <w:rsid w:val="00BB4DD5"/>
    <w:rsid w:val="00BD22B4"/>
    <w:rsid w:val="00BD5C31"/>
    <w:rsid w:val="00BE55A6"/>
    <w:rsid w:val="00C12235"/>
    <w:rsid w:val="00C20155"/>
    <w:rsid w:val="00C32C49"/>
    <w:rsid w:val="00C33744"/>
    <w:rsid w:val="00C44509"/>
    <w:rsid w:val="00C46640"/>
    <w:rsid w:val="00C605BD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41790"/>
    <w:rsid w:val="00D50A33"/>
    <w:rsid w:val="00D50A4C"/>
    <w:rsid w:val="00D544B5"/>
    <w:rsid w:val="00D6706F"/>
    <w:rsid w:val="00D70025"/>
    <w:rsid w:val="00D73C03"/>
    <w:rsid w:val="00D81858"/>
    <w:rsid w:val="00D81A4D"/>
    <w:rsid w:val="00D84E3D"/>
    <w:rsid w:val="00D87AD6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1233F"/>
    <w:rsid w:val="00E2165A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192E"/>
    <w:rsid w:val="00E828CB"/>
    <w:rsid w:val="00E8489F"/>
    <w:rsid w:val="00E87D9C"/>
    <w:rsid w:val="00E922A1"/>
    <w:rsid w:val="00EA3ECB"/>
    <w:rsid w:val="00EB1953"/>
    <w:rsid w:val="00EB3330"/>
    <w:rsid w:val="00EB4FC8"/>
    <w:rsid w:val="00EC11A8"/>
    <w:rsid w:val="00EC2AD2"/>
    <w:rsid w:val="00EC55E1"/>
    <w:rsid w:val="00ED7232"/>
    <w:rsid w:val="00ED76AC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34D4A"/>
    <w:rsid w:val="00F363BD"/>
    <w:rsid w:val="00F454B7"/>
    <w:rsid w:val="00F45D7F"/>
    <w:rsid w:val="00F6333C"/>
    <w:rsid w:val="00F754F3"/>
    <w:rsid w:val="00F85796"/>
    <w:rsid w:val="00F90793"/>
    <w:rsid w:val="00FA3B70"/>
    <w:rsid w:val="00FC2C5B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2141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AE9F-1FD3-48A7-AC94-155B392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cp:lastPrinted>2023-10-31T16:31:00Z</cp:lastPrinted>
  <dcterms:created xsi:type="dcterms:W3CDTF">2023-10-31T16:33:00Z</dcterms:created>
  <dcterms:modified xsi:type="dcterms:W3CDTF">2023-10-31T17:02:00Z</dcterms:modified>
</cp:coreProperties>
</file>